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292C8" w14:textId="77777777" w:rsidR="00477E4F" w:rsidRDefault="00477E4F" w:rsidP="00477E4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o-RO"/>
        </w:rPr>
      </w:pPr>
      <w:bookmarkStart w:id="0" w:name="_GoBack"/>
      <w:bookmarkEnd w:id="0"/>
    </w:p>
    <w:p w14:paraId="5A56021C" w14:textId="77777777" w:rsidR="00477E4F" w:rsidRDefault="00477E4F" w:rsidP="00477E4F">
      <w:pPr>
        <w:tabs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BIBLIOGRAFIE</w:t>
      </w:r>
    </w:p>
    <w:p w14:paraId="62DD14B3" w14:textId="507D90B0" w:rsidR="00477E4F" w:rsidRDefault="0021303E" w:rsidP="00477E4F">
      <w:pPr>
        <w:tabs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la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concursul</w:t>
      </w:r>
      <w:proofErr w:type="spellEnd"/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</w:t>
      </w:r>
      <w:r w:rsidR="0067351B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de </w:t>
      </w:r>
      <w:proofErr w:type="spellStart"/>
      <w:r w:rsidR="0067351B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promovare</w:t>
      </w:r>
      <w:proofErr w:type="spellEnd"/>
      <w:r w:rsidR="0067351B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7351B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în</w:t>
      </w:r>
      <w:proofErr w:type="spellEnd"/>
      <w:r w:rsidR="0067351B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grad</w:t>
      </w:r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profesional</w:t>
      </w:r>
      <w:proofErr w:type="spellEnd"/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de inspector superior la </w:t>
      </w:r>
      <w:proofErr w:type="spellStart"/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Serviciul</w:t>
      </w:r>
      <w:proofErr w:type="spellEnd"/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Relaţii</w:t>
      </w:r>
      <w:proofErr w:type="spellEnd"/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cu </w:t>
      </w:r>
      <w:proofErr w:type="spellStart"/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Asociaţii</w:t>
      </w:r>
      <w:proofErr w:type="spellEnd"/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de </w:t>
      </w:r>
      <w:proofErr w:type="spellStart"/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Proprietari</w:t>
      </w:r>
      <w:proofErr w:type="spellEnd"/>
    </w:p>
    <w:p w14:paraId="567007DE" w14:textId="77777777" w:rsidR="00477E4F" w:rsidRDefault="00477E4F" w:rsidP="00477E4F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</w:pPr>
    </w:p>
    <w:p w14:paraId="229F8D9D" w14:textId="77777777" w:rsidR="00477E4F" w:rsidRDefault="00477E4F" w:rsidP="00477E4F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</w:pPr>
    </w:p>
    <w:p w14:paraId="3CEE3997" w14:textId="4EE1A43E" w:rsidR="00B602C5" w:rsidRPr="00B602C5" w:rsidRDefault="00B602C5" w:rsidP="00B602C5">
      <w:pPr>
        <w:spacing w:after="0" w:line="360" w:lineRule="auto"/>
        <w:ind w:right="-471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602C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B602C5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Constitu</w:t>
      </w:r>
      <w:proofErr w:type="spellStart"/>
      <w:r w:rsidRPr="00B602C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ția</w:t>
      </w:r>
      <w:proofErr w:type="spellEnd"/>
      <w:r w:rsidRPr="00B602C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României</w:t>
      </w:r>
      <w:r w:rsidRPr="00B602C5">
        <w:rPr>
          <w:rFonts w:ascii="Times New Roman" w:eastAsia="Times New Roman" w:hAnsi="Times New Roman" w:cs="Times New Roman"/>
          <w:sz w:val="24"/>
          <w:szCs w:val="24"/>
          <w:lang w:eastAsia="ro-RO"/>
        </w:rPr>
        <w:t>, republicată;</w:t>
      </w:r>
    </w:p>
    <w:p w14:paraId="4C8C35AD" w14:textId="6C0E5C2A" w:rsidR="00B602C5" w:rsidRPr="00B602C5" w:rsidRDefault="00B602C5" w:rsidP="00B602C5">
      <w:pPr>
        <w:autoSpaceDE w:val="0"/>
        <w:autoSpaceDN w:val="0"/>
        <w:adjustRightInd w:val="0"/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2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2. </w:t>
      </w:r>
      <w:r w:rsidRPr="00B602C5">
        <w:rPr>
          <w:rFonts w:ascii="Times New Roman" w:eastAsia="Times New Roman" w:hAnsi="Times New Roman" w:cs="Times New Roman"/>
          <w:b/>
          <w:sz w:val="24"/>
          <w:szCs w:val="24"/>
        </w:rPr>
        <w:t>O.U.G. nr. 57/2019 privind Codul administrativ</w:t>
      </w:r>
      <w:r w:rsidRPr="00B602C5">
        <w:rPr>
          <w:rFonts w:ascii="Times New Roman" w:eastAsia="Times New Roman" w:hAnsi="Times New Roman" w:cs="Times New Roman"/>
          <w:sz w:val="24"/>
          <w:szCs w:val="24"/>
        </w:rPr>
        <w:t>, cu modificările şi completările ulterioare:</w:t>
      </w:r>
    </w:p>
    <w:p w14:paraId="39F4036B" w14:textId="77777777" w:rsidR="00B602C5" w:rsidRPr="00B602C5" w:rsidRDefault="00B602C5" w:rsidP="00B602C5">
      <w:pPr>
        <w:autoSpaceDE w:val="0"/>
        <w:autoSpaceDN w:val="0"/>
        <w:adjustRightInd w:val="0"/>
        <w:spacing w:after="0"/>
        <w:ind w:left="567" w:right="-471" w:firstLine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PARTEA a-III-a - TITLUL V-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Autorit</w:t>
      </w:r>
      <w:r w:rsidRPr="00B602C5">
        <w:rPr>
          <w:rFonts w:ascii="Times New Roman" w:eastAsia="Times New Roman" w:hAnsi="Times New Roman" w:cs="Times New Roman"/>
          <w:sz w:val="24"/>
          <w:szCs w:val="24"/>
        </w:rPr>
        <w:t>ăţile</w:t>
      </w:r>
      <w:proofErr w:type="spellEnd"/>
      <w:r w:rsidRPr="00B602C5">
        <w:rPr>
          <w:rFonts w:ascii="Times New Roman" w:eastAsia="Times New Roman" w:hAnsi="Times New Roman" w:cs="Times New Roman"/>
          <w:sz w:val="24"/>
          <w:szCs w:val="24"/>
        </w:rPr>
        <w:t xml:space="preserve"> administraţiei publice locale</w:t>
      </w:r>
    </w:p>
    <w:p w14:paraId="6133E3FB" w14:textId="77777777" w:rsidR="00B602C5" w:rsidRPr="00B602C5" w:rsidRDefault="00B602C5" w:rsidP="00B602C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7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Cap. I  -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generale</w:t>
      </w:r>
      <w:proofErr w:type="spellEnd"/>
    </w:p>
    <w:p w14:paraId="1EBDF24C" w14:textId="77777777" w:rsidR="00B602C5" w:rsidRPr="00B602C5" w:rsidRDefault="00B602C5" w:rsidP="00B602C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7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Cap. II –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Competenţele</w:t>
      </w:r>
      <w:proofErr w:type="spellEnd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autorităţilor</w:t>
      </w:r>
      <w:proofErr w:type="spellEnd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02C5">
        <w:rPr>
          <w:rFonts w:ascii="Times New Roman" w:eastAsia="Times New Roman" w:hAnsi="Times New Roman" w:cs="Times New Roman"/>
          <w:sz w:val="24"/>
          <w:szCs w:val="24"/>
        </w:rPr>
        <w:t>administraţiei publice locale</w:t>
      </w:r>
    </w:p>
    <w:p w14:paraId="7805067A" w14:textId="77777777" w:rsidR="00B602C5" w:rsidRPr="00B602C5" w:rsidRDefault="00B602C5" w:rsidP="00B602C5">
      <w:pPr>
        <w:numPr>
          <w:ilvl w:val="0"/>
          <w:numId w:val="3"/>
        </w:numPr>
        <w:tabs>
          <w:tab w:val="left" w:pos="2385"/>
        </w:tabs>
        <w:autoSpaceDE w:val="0"/>
        <w:autoSpaceDN w:val="0"/>
        <w:adjustRightInd w:val="0"/>
        <w:spacing w:after="0" w:line="240" w:lineRule="auto"/>
        <w:ind w:right="-47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Cap. III – </w:t>
      </w:r>
      <w:proofErr w:type="spellStart"/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Consiliul</w:t>
      </w:r>
      <w:proofErr w:type="spellEnd"/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local</w:t>
      </w:r>
    </w:p>
    <w:p w14:paraId="73D6715A" w14:textId="77777777" w:rsidR="00B602C5" w:rsidRPr="00B602C5" w:rsidRDefault="00B602C5" w:rsidP="00B602C5">
      <w:pPr>
        <w:numPr>
          <w:ilvl w:val="0"/>
          <w:numId w:val="3"/>
        </w:numPr>
        <w:tabs>
          <w:tab w:val="left" w:pos="2385"/>
        </w:tabs>
        <w:autoSpaceDE w:val="0"/>
        <w:autoSpaceDN w:val="0"/>
        <w:adjustRightInd w:val="0"/>
        <w:spacing w:after="0" w:line="240" w:lineRule="auto"/>
        <w:ind w:right="-47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Cap. IV - </w:t>
      </w:r>
      <w:proofErr w:type="spellStart"/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Primarul</w:t>
      </w:r>
      <w:proofErr w:type="spellEnd"/>
    </w:p>
    <w:p w14:paraId="04C76D6E" w14:textId="77777777" w:rsidR="00B602C5" w:rsidRPr="00B602C5" w:rsidRDefault="00B602C5" w:rsidP="00B602C5">
      <w:pPr>
        <w:numPr>
          <w:ilvl w:val="0"/>
          <w:numId w:val="3"/>
        </w:numPr>
        <w:tabs>
          <w:tab w:val="left" w:pos="2385"/>
        </w:tabs>
        <w:autoSpaceDE w:val="0"/>
        <w:autoSpaceDN w:val="0"/>
        <w:adjustRightInd w:val="0"/>
        <w:spacing w:after="0" w:line="240" w:lineRule="auto"/>
        <w:ind w:right="-47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Cap. VIII - </w:t>
      </w:r>
      <w:proofErr w:type="spellStart"/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Actele</w:t>
      </w:r>
      <w:proofErr w:type="spellEnd"/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autorităților</w:t>
      </w:r>
      <w:proofErr w:type="spellEnd"/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administrației</w:t>
      </w:r>
      <w:proofErr w:type="spellEnd"/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Pr="00B602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locale</w:t>
      </w:r>
    </w:p>
    <w:p w14:paraId="71BDBF71" w14:textId="77777777" w:rsidR="00B602C5" w:rsidRPr="00B602C5" w:rsidRDefault="00B602C5" w:rsidP="00B602C5">
      <w:pPr>
        <w:spacing w:after="0"/>
        <w:ind w:left="709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PARTEA a-VI-a - TITLUL I -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generale</w:t>
      </w:r>
      <w:proofErr w:type="spellEnd"/>
    </w:p>
    <w:p w14:paraId="176651E2" w14:textId="77777777" w:rsidR="00B602C5" w:rsidRPr="00B602C5" w:rsidRDefault="00B602C5" w:rsidP="00B602C5">
      <w:pPr>
        <w:spacing w:after="0"/>
        <w:ind w:left="786" w:right="-47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- TITLUL II –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Statutul</w:t>
      </w:r>
      <w:proofErr w:type="spellEnd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funcţionarilor</w:t>
      </w:r>
      <w:proofErr w:type="spellEnd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publici</w:t>
      </w:r>
      <w:proofErr w:type="spellEnd"/>
    </w:p>
    <w:p w14:paraId="4B5FFA15" w14:textId="77777777" w:rsidR="00B602C5" w:rsidRPr="00B602C5" w:rsidRDefault="00B602C5" w:rsidP="00B602C5">
      <w:pPr>
        <w:spacing w:after="0"/>
        <w:ind w:left="786" w:right="-47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- TITLUL III–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autorităţile</w:t>
      </w:r>
      <w:proofErr w:type="spellEnd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instituţiile</w:t>
      </w:r>
      <w:proofErr w:type="spellEnd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</w:p>
    <w:p w14:paraId="3C09CD33" w14:textId="77777777" w:rsidR="00B602C5" w:rsidRPr="00B602C5" w:rsidRDefault="00B602C5" w:rsidP="00B602C5">
      <w:pPr>
        <w:spacing w:after="0"/>
        <w:ind w:left="709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PARTEA a-VII-a –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Răspunderea</w:t>
      </w:r>
      <w:proofErr w:type="spellEnd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2C5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administrativă</w:t>
      </w:r>
      <w:proofErr w:type="spellEnd"/>
    </w:p>
    <w:p w14:paraId="7AB3A0E9" w14:textId="0EC5925A" w:rsidR="00B602C5" w:rsidRPr="00B602C5" w:rsidRDefault="00B602C5" w:rsidP="00B602C5">
      <w:pPr>
        <w:autoSpaceDE w:val="0"/>
        <w:autoSpaceDN w:val="0"/>
        <w:adjustRightInd w:val="0"/>
        <w:spacing w:after="0" w:line="360" w:lineRule="auto"/>
        <w:ind w:right="-471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02C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3. </w:t>
      </w:r>
      <w:r w:rsidRPr="00B602C5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Ordonanţa Guvernului nr. 137/2000</w:t>
      </w:r>
      <w:r w:rsidRPr="00B602C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privind prevenirea şi sancţionarea tuturor formelor de discriminare, republicată, cu modificările şi completările ulterioare.   </w:t>
      </w:r>
      <w:r w:rsidRPr="00B602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</w:p>
    <w:p w14:paraId="5830F1BF" w14:textId="77777777" w:rsidR="00B602C5" w:rsidRPr="00B602C5" w:rsidRDefault="00B602C5" w:rsidP="00B602C5">
      <w:pPr>
        <w:spacing w:after="0" w:line="360" w:lineRule="auto"/>
        <w:ind w:right="-471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02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4. </w:t>
      </w:r>
      <w:r w:rsidRPr="00B602C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Legea nr. 202/2002 </w:t>
      </w:r>
      <w:r w:rsidRPr="00B602C5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egalitatea de şanse şi tratament între femei şi bărbaţi, republicată, cu modificările şi completările ulterioare;</w:t>
      </w:r>
    </w:p>
    <w:p w14:paraId="7619559E" w14:textId="3ED75C86" w:rsidR="00477E4F" w:rsidRPr="00B602C5" w:rsidRDefault="00B602C5" w:rsidP="007B578F">
      <w:pPr>
        <w:spacing w:after="0" w:line="360" w:lineRule="auto"/>
        <w:ind w:right="-47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B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5.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Legea</w:t>
      </w:r>
      <w:proofErr w:type="spellEnd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nr</w:t>
      </w:r>
      <w:proofErr w:type="spellEnd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. 196/2018</w:t>
      </w:r>
      <w:r w:rsidR="00477E4F" w:rsidRPr="00B602C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privind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înfiinţarea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organizarea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şi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funcţionarea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asociaţiilor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proprietari</w:t>
      </w:r>
      <w:proofErr w:type="spellEnd"/>
      <w:r w:rsidR="008C127A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C127A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şi</w:t>
      </w:r>
      <w:proofErr w:type="spellEnd"/>
      <w:r w:rsidR="008C127A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C127A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administ</w:t>
      </w:r>
      <w:r w:rsidR="00902E10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rarea</w:t>
      </w:r>
      <w:proofErr w:type="spellEnd"/>
      <w:r w:rsidR="00902E10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02E10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condominiilor</w:t>
      </w:r>
      <w:proofErr w:type="spellEnd"/>
      <w:r w:rsidR="00902E10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cu </w:t>
      </w:r>
      <w:proofErr w:type="spellStart"/>
      <w:r w:rsidR="00902E10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modificările</w:t>
      </w:r>
      <w:proofErr w:type="spellEnd"/>
      <w:r w:rsidR="0087267D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7267D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="0087267D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7267D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completările</w:t>
      </w:r>
      <w:proofErr w:type="spellEnd"/>
      <w:r w:rsidR="00902E10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02E10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ulterioare</w:t>
      </w:r>
      <w:proofErr w:type="spellEnd"/>
      <w:r w:rsidR="00493069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8C127A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3F31797E" w14:textId="264D4F36" w:rsidR="00477E4F" w:rsidRDefault="00B602C5" w:rsidP="007B578F">
      <w:pPr>
        <w:spacing w:after="0" w:line="360" w:lineRule="auto"/>
        <w:ind w:right="-47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B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6.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Ordonanţa</w:t>
      </w:r>
      <w:proofErr w:type="spellEnd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urgenţă</w:t>
      </w:r>
      <w:proofErr w:type="spellEnd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nr</w:t>
      </w:r>
      <w:proofErr w:type="spellEnd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. 18/2009</w:t>
      </w:r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privind</w:t>
      </w:r>
      <w:proofErr w:type="spellEnd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creşterea</w:t>
      </w:r>
      <w:proofErr w:type="spellEnd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eficienţei</w:t>
      </w:r>
      <w:proofErr w:type="spellEnd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blocurilor</w:t>
      </w:r>
      <w:proofErr w:type="spellEnd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locuinţe</w:t>
      </w:r>
      <w:proofErr w:type="spellEnd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modificarile</w:t>
      </w:r>
      <w:proofErr w:type="spellEnd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şi</w:t>
      </w:r>
      <w:proofErr w:type="spellEnd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completarile</w:t>
      </w:r>
      <w:proofErr w:type="spellEnd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ulterioare</w:t>
      </w:r>
      <w:proofErr w:type="spellEnd"/>
      <w:r w:rsidR="00477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</w:p>
    <w:p w14:paraId="07AC3D7F" w14:textId="56192BDD" w:rsidR="007B578F" w:rsidRPr="007B578F" w:rsidRDefault="00B602C5" w:rsidP="007B578F">
      <w:pPr>
        <w:autoSpaceDE w:val="0"/>
        <w:autoSpaceDN w:val="0"/>
        <w:adjustRightInd w:val="0"/>
        <w:spacing w:after="0" w:line="360" w:lineRule="auto"/>
        <w:ind w:right="-6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7.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Atribuţiile</w:t>
      </w:r>
      <w:proofErr w:type="spellEnd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Serviciului</w:t>
      </w:r>
      <w:proofErr w:type="spellEnd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Relaţii</w:t>
      </w:r>
      <w:proofErr w:type="spellEnd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Asociaţiile</w:t>
      </w:r>
      <w:proofErr w:type="spellEnd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477E4F" w:rsidRPr="00B602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Proprietari</w:t>
      </w:r>
      <w:proofErr w:type="spellEnd"/>
      <w:r w:rsidR="00477E4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conform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Regulamentului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Organizare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şi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Funcţionare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aparatului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specialitate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Primarului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Sectorului</w:t>
      </w:r>
      <w:proofErr w:type="spellEnd"/>
      <w:r w:rsidR="00477E4F" w:rsidRPr="00B602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</w:t>
      </w:r>
      <w:r w:rsidR="007B578F" w:rsidRPr="007B57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7B578F" w:rsidRPr="007B578F">
        <w:rPr>
          <w:rFonts w:ascii="Times New Roman" w:eastAsia="Calibri" w:hAnsi="Times New Roman" w:cs="Times New Roman"/>
          <w:sz w:val="24"/>
          <w:szCs w:val="24"/>
        </w:rPr>
        <w:t xml:space="preserve"> disponibil pe site-ul Primăriei Sectorului 2, </w:t>
      </w:r>
      <w:hyperlink r:id="rId9" w:history="1">
        <w:r w:rsidR="007B578F" w:rsidRPr="007B578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www.ps2.ro</w:t>
        </w:r>
      </w:hyperlink>
      <w:r w:rsidR="007B578F" w:rsidRPr="007B57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77F5C6" w14:textId="5F3956AB" w:rsidR="00477E4F" w:rsidRPr="007B578F" w:rsidRDefault="00477E4F" w:rsidP="00B602C5">
      <w:pPr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8BCB22F" w14:textId="77777777" w:rsidR="00477E4F" w:rsidRDefault="00477E4F" w:rsidP="00477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A0CB19A" w14:textId="1CC3C55D" w:rsidR="00477E4F" w:rsidRPr="006A00B0" w:rsidRDefault="006A00B0" w:rsidP="00311432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r w:rsidRPr="006A00B0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          </w:t>
      </w:r>
      <w:r w:rsidR="00CF2036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</w:t>
      </w:r>
    </w:p>
    <w:sectPr w:rsidR="00477E4F" w:rsidRPr="006A00B0" w:rsidSect="00DA78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84" w:right="1417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DC567" w14:textId="77777777" w:rsidR="001209AA" w:rsidRDefault="001209AA" w:rsidP="00C14D21">
      <w:pPr>
        <w:spacing w:after="0" w:line="240" w:lineRule="auto"/>
      </w:pPr>
      <w:r>
        <w:separator/>
      </w:r>
    </w:p>
  </w:endnote>
  <w:endnote w:type="continuationSeparator" w:id="0">
    <w:p w14:paraId="0FFFDD83" w14:textId="77777777" w:rsidR="001209AA" w:rsidRDefault="001209AA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31A11" w14:textId="77777777" w:rsidR="005A690E" w:rsidRDefault="005A690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7C731" w14:textId="77777777" w:rsidR="005A690E" w:rsidRDefault="005A690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76AFC" w14:textId="656E0F7D"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40CB5" w14:textId="77777777" w:rsidR="001209AA" w:rsidRDefault="001209AA" w:rsidP="00C14D21">
      <w:pPr>
        <w:spacing w:after="0" w:line="240" w:lineRule="auto"/>
      </w:pPr>
      <w:r>
        <w:separator/>
      </w:r>
    </w:p>
  </w:footnote>
  <w:footnote w:type="continuationSeparator" w:id="0">
    <w:p w14:paraId="4E2E846D" w14:textId="77777777" w:rsidR="001209AA" w:rsidRDefault="001209AA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2C414" w14:textId="77777777" w:rsidR="005A690E" w:rsidRDefault="005A690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9EA83" w14:textId="77777777" w:rsidR="005A690E" w:rsidRDefault="005A690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C5CD5" w14:textId="7CF4786D" w:rsidR="00C14D21" w:rsidRPr="00E168C1" w:rsidRDefault="00832FE0" w:rsidP="00E168C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31E86">
      <w:rPr>
        <w:noProof/>
        <w:lang w:val="en-US"/>
      </w:rPr>
      <w:drawing>
        <wp:inline distT="0" distB="0" distL="0" distR="0" wp14:anchorId="49BCED20" wp14:editId="3B7B0AB6">
          <wp:extent cx="5732145" cy="1144905"/>
          <wp:effectExtent l="0" t="0" r="1905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0B34"/>
    <w:multiLevelType w:val="hybridMultilevel"/>
    <w:tmpl w:val="F09AFCFA"/>
    <w:lvl w:ilvl="0" w:tplc="CBAE5D2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52BB0"/>
    <w:rsid w:val="000D0CC1"/>
    <w:rsid w:val="000F1915"/>
    <w:rsid w:val="00104B88"/>
    <w:rsid w:val="001209AA"/>
    <w:rsid w:val="001743B3"/>
    <w:rsid w:val="001F7B5B"/>
    <w:rsid w:val="0021303E"/>
    <w:rsid w:val="00254816"/>
    <w:rsid w:val="002554E2"/>
    <w:rsid w:val="00296659"/>
    <w:rsid w:val="00311432"/>
    <w:rsid w:val="00313010"/>
    <w:rsid w:val="00343DD8"/>
    <w:rsid w:val="003671ED"/>
    <w:rsid w:val="003718C4"/>
    <w:rsid w:val="003A088E"/>
    <w:rsid w:val="003B7EFF"/>
    <w:rsid w:val="00432F3C"/>
    <w:rsid w:val="00476FE4"/>
    <w:rsid w:val="00477E4F"/>
    <w:rsid w:val="00493069"/>
    <w:rsid w:val="0049426E"/>
    <w:rsid w:val="004C43CF"/>
    <w:rsid w:val="004E669F"/>
    <w:rsid w:val="00506380"/>
    <w:rsid w:val="00550A8F"/>
    <w:rsid w:val="00555546"/>
    <w:rsid w:val="005A690E"/>
    <w:rsid w:val="005C10F0"/>
    <w:rsid w:val="00614D4D"/>
    <w:rsid w:val="00626C5E"/>
    <w:rsid w:val="006516D3"/>
    <w:rsid w:val="0067351B"/>
    <w:rsid w:val="006814C4"/>
    <w:rsid w:val="006A00B0"/>
    <w:rsid w:val="006B5902"/>
    <w:rsid w:val="00742B47"/>
    <w:rsid w:val="00766A19"/>
    <w:rsid w:val="007A5A25"/>
    <w:rsid w:val="007B578F"/>
    <w:rsid w:val="00832FE0"/>
    <w:rsid w:val="00843273"/>
    <w:rsid w:val="0087267D"/>
    <w:rsid w:val="008C127A"/>
    <w:rsid w:val="00902E10"/>
    <w:rsid w:val="00931E86"/>
    <w:rsid w:val="00A71F29"/>
    <w:rsid w:val="00AA28E4"/>
    <w:rsid w:val="00B602C5"/>
    <w:rsid w:val="00C14D21"/>
    <w:rsid w:val="00C351BE"/>
    <w:rsid w:val="00C63064"/>
    <w:rsid w:val="00CF2036"/>
    <w:rsid w:val="00D94892"/>
    <w:rsid w:val="00DA4AD5"/>
    <w:rsid w:val="00DA787F"/>
    <w:rsid w:val="00E11D36"/>
    <w:rsid w:val="00E168C1"/>
    <w:rsid w:val="00E3694B"/>
    <w:rsid w:val="00E54488"/>
    <w:rsid w:val="00EE2FD2"/>
    <w:rsid w:val="00F05E77"/>
    <w:rsid w:val="00F3058D"/>
    <w:rsid w:val="00F65956"/>
    <w:rsid w:val="00F8790E"/>
    <w:rsid w:val="00FE612D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C5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C5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7175-30F4-43CF-93BD-862A8BB5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2020-11-18T05:42:00Z</dcterms:created>
  <dcterms:modified xsi:type="dcterms:W3CDTF">2020-11-18T05:42:00Z</dcterms:modified>
</cp:coreProperties>
</file>